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>
    <v:background id="_x0000_s1025" o:bwmode="white" fillcolor="#9cf" o:targetscreensize="1024,768">
      <v:fill angle="-90" type="gradient"/>
    </v:background>
  </w:background>
  <w:body>
    <w:p w:rsidR="003A2466" w:rsidRPr="00A2023F" w:rsidRDefault="0071113D" w:rsidP="0047722C">
      <w:pPr>
        <w:pStyle w:val="Nzev"/>
        <w:outlineLvl w:val="0"/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Pokyny</w:t>
      </w:r>
      <w:r w:rsidR="00140036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doporučení</w:t>
      </w:r>
      <w:r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</w:t>
      </w:r>
      <w:r w:rsidR="00160914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="005C52AF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lyžařskému</w:t>
      </w:r>
      <w:r w:rsidR="00160914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kurzu</w:t>
      </w:r>
      <w:r w:rsidR="005C52AF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 Rako</w:t>
      </w:r>
      <w:r w:rsidR="00160914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</w:t>
      </w:r>
      <w:r w:rsidR="005C52AF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sku</w:t>
      </w:r>
    </w:p>
    <w:p w:rsidR="003A2466" w:rsidRPr="006554FF" w:rsidRDefault="003A2466">
      <w:pPr>
        <w:rPr>
          <w:color w:val="auto"/>
        </w:rPr>
      </w:pPr>
    </w:p>
    <w:p w:rsidR="003A2466" w:rsidRPr="006554FF" w:rsidRDefault="00B55739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Odjezd</w:t>
      </w:r>
      <w:r w:rsidR="00084D6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 ČR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Rakouska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A2023F">
        <w:rPr>
          <w:rFonts w:ascii="Times New Roman" w:hAnsi="Times New Roman" w:cs="Times New Roman"/>
          <w:color w:val="auto"/>
          <w:sz w:val="22"/>
          <w:szCs w:val="22"/>
        </w:rPr>
        <w:t>2. 2</w:t>
      </w:r>
      <w:r w:rsidR="007E6406">
        <w:rPr>
          <w:rFonts w:ascii="Times New Roman" w:hAnsi="Times New Roman" w:cs="Times New Roman"/>
          <w:color w:val="auto"/>
          <w:sz w:val="22"/>
          <w:szCs w:val="22"/>
        </w:rPr>
        <w:t>. v 8:0</w:t>
      </w:r>
      <w:r w:rsidR="0035378C">
        <w:rPr>
          <w:rFonts w:ascii="Times New Roman" w:hAnsi="Times New Roman" w:cs="Times New Roman"/>
          <w:color w:val="auto"/>
          <w:sz w:val="22"/>
          <w:szCs w:val="22"/>
        </w:rPr>
        <w:t>0 (sraz v 7:45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) od školy – Hostivítova ulice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Před odj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zdem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překontrolujte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cestovní doklady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příp. OP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jejich platnost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pojištění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248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dle charakteru pohybových aktivit,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pro cesty a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0576" w:rsidRPr="006554FF" w:rsidRDefault="009723EC" w:rsidP="002D5D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a cestu do autob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usu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mít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menší příruční zavazadlo 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1365C" w:rsidRPr="006554FF">
        <w:rPr>
          <w:rFonts w:ascii="Times New Roman" w:hAnsi="Times New Roman" w:cs="Times New Roman"/>
          <w:color w:val="auto"/>
          <w:sz w:val="22"/>
          <w:szCs w:val="22"/>
        </w:rPr>
        <w:t>bat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ůžek) s osobními věcmi – cestovní doklady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, drobné peníze, termosku s čajem a jídlo na cestu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(popř. polštářek a deku)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mít z domu připravené jídlo na snídani a oběd (balíček)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sebou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Cestou zpět do ČR je na večer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zpravidla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pl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ánovaná zastávka v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supermarketu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Odjezd z Rakouska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 lyžování a návrat v brzkých ranních hodinách do ČR.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Plánovaný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příjezd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pen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zionu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(hotelu) je </w:t>
      </w:r>
      <w:r w:rsidR="0024237B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kolem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18</w:t>
      </w:r>
      <w:r w:rsidR="00A82E93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hod.</w:t>
      </w:r>
      <w:r w:rsidR="0024632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večer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7722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Následuje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ubytování a večeře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tedy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začíná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večeří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 den příjezdu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a končí snídan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 den odjezdu</w:t>
      </w:r>
      <w:r w:rsidR="00A2023F">
        <w:rPr>
          <w:rFonts w:ascii="Times New Roman" w:hAnsi="Times New Roman" w:cs="Times New Roman"/>
          <w:color w:val="auto"/>
          <w:sz w:val="22"/>
          <w:szCs w:val="22"/>
        </w:rPr>
        <w:t>, tedy 6.2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není ubytování přímo u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kiareálu</w:t>
      </w:r>
      <w:proofErr w:type="spellEnd"/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dojíždí se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busem každé ráno po snídani na sjezdovku. Místo ubytování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je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vzdáleno zpravid</w:t>
      </w:r>
      <w:r w:rsidR="00FE4E5C">
        <w:rPr>
          <w:rFonts w:ascii="Times New Roman" w:hAnsi="Times New Roman" w:cs="Times New Roman"/>
          <w:color w:val="auto"/>
          <w:sz w:val="22"/>
          <w:szCs w:val="22"/>
        </w:rPr>
        <w:t>la do 4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0 min jízdy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busem, který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k dispozici u dolní stanice vleku po celý den a po výcviku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nás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odváží zpět do místa ubytování.</w:t>
      </w:r>
    </w:p>
    <w:p w:rsidR="003A2466" w:rsidRDefault="0082242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Na sjezdovku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vz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ít si </w:t>
      </w:r>
      <w:r w:rsidR="0091365C" w:rsidRPr="006554FF">
        <w:rPr>
          <w:rFonts w:ascii="Times New Roman" w:hAnsi="Times New Roman" w:cs="Times New Roman"/>
          <w:b/>
          <w:color w:val="auto"/>
          <w:sz w:val="22"/>
          <w:szCs w:val="22"/>
        </w:rPr>
        <w:t>bat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ůžek s 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jídlem</w:t>
      </w:r>
      <w:r w:rsidR="00B11F69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pití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m</w:t>
      </w:r>
      <w:r w:rsidR="000A73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(kurz je s polopenzí)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Není vh</w:t>
      </w:r>
      <w:r w:rsidR="004E5884" w:rsidRPr="006554FF">
        <w:rPr>
          <w:rFonts w:ascii="Times New Roman" w:hAnsi="Times New Roman" w:cs="Times New Roman"/>
          <w:b/>
          <w:color w:val="auto"/>
          <w:sz w:val="22"/>
          <w:szCs w:val="22"/>
        </w:rPr>
        <w:t>odné vytvářet si na svah svačin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y ze surovin, které dává ubytovatel </w:t>
      </w:r>
      <w:r w:rsidR="00A351F2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 dispozici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ke snídani.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Oběd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je možné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zakoupit přímo ve </w:t>
      </w:r>
      <w:proofErr w:type="spellStart"/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v různých restauracích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, cena se</w:t>
      </w:r>
      <w:r w:rsidR="0035378C">
        <w:rPr>
          <w:rFonts w:ascii="Times New Roman" w:hAnsi="Times New Roman" w:cs="Times New Roman"/>
          <w:color w:val="auto"/>
          <w:sz w:val="22"/>
          <w:szCs w:val="22"/>
        </w:rPr>
        <w:t xml:space="preserve"> pohybuje kolem 9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Eur.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Vzhledem k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 intenzivnímu fyzickému pohybu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doporučujeme vzít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>sebou rozpustné minerální a vitaminové nápoje pro zajištění pitného režimu.</w:t>
      </w:r>
      <w:r w:rsidR="00F7080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Možnost zakoupení pití a potravin je v supermarketu poblíž penzionu. Ceny potravin jsou podobné cenám v ČR.</w:t>
      </w:r>
    </w:p>
    <w:p w:rsidR="006554FF" w:rsidRDefault="006554F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Výcvik probíhá v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družstvech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o maximálním počtu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 xml:space="preserve"> patnácti studentů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pod vedením instruktora s potřebnou licencí. Družstva jsou lyžařská a snowboardová – student si vybere, o co má zájem. Výuka běžeckého lyžování v Alpách neprobíhá.</w:t>
      </w:r>
    </w:p>
    <w:p w:rsidR="000A7311" w:rsidRPr="006554FF" w:rsidRDefault="000A7311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Každý student musí mít př</w:t>
      </w:r>
      <w:r w:rsidR="00FE4E5C">
        <w:rPr>
          <w:rFonts w:ascii="Times New Roman" w:hAnsi="Times New Roman" w:cs="Times New Roman"/>
          <w:color w:val="auto"/>
          <w:sz w:val="22"/>
          <w:szCs w:val="22"/>
        </w:rPr>
        <w:t xml:space="preserve">i výcviku bezpečnostní přilbu, </w:t>
      </w:r>
      <w:r>
        <w:rPr>
          <w:rFonts w:ascii="Times New Roman" w:hAnsi="Times New Roman" w:cs="Times New Roman"/>
          <w:color w:val="auto"/>
          <w:sz w:val="22"/>
          <w:szCs w:val="22"/>
        </w:rPr>
        <w:t>lyžaři musí mít seřízené bezpečnostní vázání</w:t>
      </w:r>
      <w:r w:rsidR="00FE4E5C">
        <w:rPr>
          <w:rFonts w:ascii="Times New Roman" w:hAnsi="Times New Roman" w:cs="Times New Roman"/>
          <w:color w:val="auto"/>
          <w:sz w:val="22"/>
          <w:szCs w:val="22"/>
        </w:rPr>
        <w:t xml:space="preserve"> a snowboardisté jistící pásek na snowboard</w:t>
      </w:r>
      <w:r>
        <w:rPr>
          <w:rFonts w:ascii="Times New Roman" w:hAnsi="Times New Roman" w:cs="Times New Roman"/>
          <w:color w:val="auto"/>
          <w:sz w:val="22"/>
          <w:szCs w:val="22"/>
        </w:rPr>
        <w:t>. Další ochranné pomůcky jako lyžařské brýle, chrániče páteře, opalovací krémy aj. doporučujeme vzít také.</w:t>
      </w:r>
    </w:p>
    <w:p w:rsidR="00E801F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velká nabídka sjezdových tratí, od téměř rovných, širokých výukových svahů až po svahy pro pokročilé jezdce. Všechny svahy </w:t>
      </w:r>
      <w:r w:rsidR="00960F7A">
        <w:rPr>
          <w:rFonts w:ascii="Times New Roman" w:hAnsi="Times New Roman" w:cs="Times New Roman"/>
          <w:color w:val="auto"/>
          <w:sz w:val="22"/>
          <w:szCs w:val="22"/>
        </w:rPr>
        <w:t>bývají perfektně uprave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ny a většina i uměle zasněžována. Lyžuje se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většinou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prakticky bez front.</w:t>
      </w:r>
    </w:p>
    <w:p w:rsidR="003A2466" w:rsidRPr="006554FF" w:rsidRDefault="00E801F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Všichni dostanou přidělen čipový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skipas proti záloze – 5,- € na os</w:t>
      </w:r>
      <w:r w:rsidR="00DE6426" w:rsidRPr="006554FF">
        <w:rPr>
          <w:rFonts w:ascii="Times New Roman" w:hAnsi="Times New Roman" w:cs="Times New Roman"/>
          <w:b/>
          <w:color w:val="auto"/>
          <w:sz w:val="22"/>
          <w:szCs w:val="22"/>
        </w:rPr>
        <w:t>obu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edoucí kurzu tuto zálohu vybere od dětí již v autobus</w:t>
      </w:r>
      <w:r w:rsidR="00B04F2F">
        <w:rPr>
          <w:rFonts w:ascii="Times New Roman" w:hAnsi="Times New Roman" w:cs="Times New Roman"/>
          <w:color w:val="auto"/>
          <w:sz w:val="22"/>
          <w:szCs w:val="22"/>
        </w:rPr>
        <w:t>e a po příjezdu předá delegátovi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který mu na základě toho předá skipasy pro celou skupinu. P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oslední den kurzu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ihned po lyžování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tento skipas každý sám 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>vrátí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pokladně kteréhokoliv </w:t>
      </w:r>
      <w:proofErr w:type="spellStart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, kde mu bude tato záloha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5,-€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vrácena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zpět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(většinou se u pokladen nacházejí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>automaty na jejich vrácení)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5840" w:rsidRPr="006554FF" w:rsidRDefault="00055840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někdo během kurzu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ztratí svůj skipas, nelze zajistit jeho bezplatnou náhradu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>Pakliže si student neopíše či neofotí číslo skipasu,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musí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si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koupit nový skipas na svoje náklady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znovu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Proto doporučujeme skipas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vozit v uzavíratelné kapse bundy a ne na navíjecích držácích, které lze při pádu ztratit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a číslo si opsat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 případě nedostatku sněhu garantujeme každodenní dojíždění na sjezdové tratě v 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místě ledovce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01F6" w:rsidRPr="006554FF" w:rsidRDefault="00470576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ZAVAZADLA: Zavazadla si vezměte, prosíme, skladná, nejlépe měkké tašky, v žádném případě ne krosny s kovovou konstrukcí. 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Křehké věci doporučujeme vzít si s sebou do autobusu, aby nedošlo k jejich poškození v zavazadlovém prostoru.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Autobus přijede co nejblíže k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ubytování</w:t>
      </w:r>
      <w:r w:rsidR="004020A1">
        <w:rPr>
          <w:rFonts w:ascii="Times New Roman" w:hAnsi="Times New Roman" w:cs="Times New Roman"/>
          <w:color w:val="auto"/>
          <w:sz w:val="22"/>
          <w:szCs w:val="22"/>
        </w:rPr>
        <w:t xml:space="preserve"> (cca 10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0 m)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, takže ne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musíte mít žádné obavy z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nepříjemného přenášení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zavazadel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60F7A">
        <w:rPr>
          <w:rFonts w:ascii="Times New Roman" w:hAnsi="Times New Roman" w:cs="Times New Roman"/>
          <w:color w:val="auto"/>
          <w:sz w:val="22"/>
          <w:szCs w:val="22"/>
        </w:rPr>
        <w:t>Přezůvky do penzionu s sebou.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Služby delegáta v ceně zájezdu zahrnují </w:t>
      </w:r>
      <w:r w:rsidRPr="006554FF">
        <w:rPr>
          <w:rFonts w:ascii="Times New Roman" w:hAnsi="Times New Roman" w:cs="Times New Roman"/>
          <w:b/>
          <w:i/>
          <w:color w:val="auto"/>
          <w:sz w:val="22"/>
          <w:szCs w:val="22"/>
        </w:rPr>
        <w:t>základní služby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– tj. vyřízení a předání skipasů vedoucímu skupiny, vyřízení a pomoc s ubytováním skupiny, delegát má na starosti více skupin v oblasti a je k dispozici dále pouze na telefonu a přijet může pouze v případě nutnosti, když není zaneprázdněn jinými skupinami.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Cena zájezdu NEZAHRNUJE dopravu do zdravotnického zařízení!!!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Tuto dopravu si hradí klienti zvlášť. Je možné využít taxi služby popř. našeho autobusu po domluvě s řidičem. Klient si nechá na tuto dopravu vystavit doklad a dopravu uhradí na své náklady. Doklad je zpravidla proplacen zdravotní pojišťovnou po návratu do ČR (je nutné si zjistit konkrétní podmínky cestovního pojištění před odjezdem do zahraničí).</w:t>
      </w:r>
    </w:p>
    <w:p w:rsidR="00AF420E" w:rsidRDefault="00AF420E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 v rámci cestovního pojištění</w:t>
      </w:r>
      <w:r w:rsidR="00960F7A">
        <w:rPr>
          <w:rFonts w:ascii="Times New Roman" w:hAnsi="Times New Roman" w:cs="Times New Roman"/>
          <w:color w:val="auto"/>
          <w:sz w:val="22"/>
          <w:szCs w:val="22"/>
        </w:rPr>
        <w:t>, které je nutností,</w:t>
      </w:r>
      <w:bookmarkStart w:id="0" w:name="_GoBack"/>
      <w:bookmarkEnd w:id="0"/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připojistit také odpovědnost za škodu. Z této pojistky by byla následně hra</w:t>
      </w:r>
      <w:r w:rsidR="00686167" w:rsidRPr="006554FF">
        <w:rPr>
          <w:rFonts w:ascii="Times New Roman" w:hAnsi="Times New Roman" w:cs="Times New Roman"/>
          <w:color w:val="auto"/>
          <w:sz w:val="22"/>
          <w:szCs w:val="22"/>
        </w:rPr>
        <w:t>zena jakákoliv škoda, která by byla klientem způsobena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ubytovateli popř. jiným osobám. 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>Ubytovatelé škodu nárokují proplatit na místě a vystaví dotyčnému doklad o zaplacení škody. Tento doklad, nebo jeho kopii musí klient zaslat na pojišťovnu, která mu zpětně uhrazenou částku vyplatí.</w:t>
      </w:r>
    </w:p>
    <w:p w:rsidR="004020A1" w:rsidRPr="006554FF" w:rsidRDefault="004020A1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V 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Lienzu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je otevřen nový aquapark. Případní zájemci o večerní relaxaci v bazénu nechť si vezmou plavky (cena cca 5 Eur/vstup). Dále si každý povinně s sebou vezme obinadlo, popř. léky denní potřeby.</w:t>
      </w:r>
    </w:p>
    <w:p w:rsidR="00AF420E" w:rsidRPr="006554FF" w:rsidRDefault="00AF420E" w:rsidP="0073208A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C0795" w:rsidRDefault="004C0795" w:rsidP="004C0795"/>
    <w:p w:rsidR="004C0795" w:rsidRPr="004C0795" w:rsidRDefault="00BB5C5B" w:rsidP="004C07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Potvrzení o bezinfekčnosti,</w:t>
      </w:r>
      <w:r w:rsidR="004C0795" w:rsidRPr="004C0795">
        <w:rPr>
          <w:rFonts w:ascii="Times New Roman" w:hAnsi="Times New Roman" w:cs="Times New Roman"/>
        </w:rPr>
        <w:t xml:space="preserve"> seřízení vázání</w:t>
      </w:r>
      <w:r>
        <w:rPr>
          <w:rFonts w:ascii="Times New Roman" w:hAnsi="Times New Roman" w:cs="Times New Roman"/>
        </w:rPr>
        <w:t xml:space="preserve"> a poučení o bezpečnosti</w:t>
      </w:r>
      <w:r w:rsidR="004C0795" w:rsidRPr="004C0795">
        <w:rPr>
          <w:rFonts w:ascii="Times New Roman" w:hAnsi="Times New Roman" w:cs="Times New Roman"/>
        </w:rPr>
        <w:t xml:space="preserve"> vzít s sebou v den odjezdu. </w:t>
      </w:r>
    </w:p>
    <w:p w:rsidR="004C0795" w:rsidRDefault="004C0795" w:rsidP="004C0795"/>
    <w:p w:rsidR="00A64F9F" w:rsidRPr="006554FF" w:rsidRDefault="00A64F9F" w:rsidP="00F133B0">
      <w:pPr>
        <w:tabs>
          <w:tab w:val="left" w:pos="6840"/>
        </w:tabs>
        <w:rPr>
          <w:rFonts w:ascii="Times New Roman" w:hAnsi="Times New Roman" w:cs="Times New Roman"/>
          <w:color w:val="auto"/>
        </w:rPr>
      </w:pPr>
    </w:p>
    <w:sectPr w:rsidR="00A64F9F" w:rsidRPr="006554FF" w:rsidSect="00AF420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47" w:rsidRDefault="00CF1047">
      <w:r>
        <w:separator/>
      </w:r>
    </w:p>
  </w:endnote>
  <w:endnote w:type="continuationSeparator" w:id="0">
    <w:p w:rsidR="00CF1047" w:rsidRDefault="00C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7" w:rsidRDefault="003779F7" w:rsidP="00D9448D">
    <w:pPr>
      <w:jc w:val="center"/>
      <w:rPr>
        <w:b/>
        <w:sz w:val="16"/>
        <w:szCs w:val="16"/>
      </w:rPr>
    </w:pPr>
  </w:p>
  <w:p w:rsidR="003779F7" w:rsidRDefault="00377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47" w:rsidRDefault="00CF1047">
      <w:r>
        <w:separator/>
      </w:r>
    </w:p>
  </w:footnote>
  <w:footnote w:type="continuationSeparator" w:id="0">
    <w:p w:rsidR="00CF1047" w:rsidRDefault="00CF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56F"/>
    <w:multiLevelType w:val="hybridMultilevel"/>
    <w:tmpl w:val="6826DE3C"/>
    <w:lvl w:ilvl="0" w:tplc="3B5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/>
        <w:color w:val="FF000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C366F"/>
    <w:multiLevelType w:val="hybridMultilevel"/>
    <w:tmpl w:val="EB745F9C"/>
    <w:lvl w:ilvl="0" w:tplc="C6E8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468"/>
    <w:multiLevelType w:val="multilevel"/>
    <w:tmpl w:val="066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465EE"/>
    <w:multiLevelType w:val="hybridMultilevel"/>
    <w:tmpl w:val="2C04F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3387B"/>
    <w:multiLevelType w:val="hybridMultilevel"/>
    <w:tmpl w:val="279ACD0C"/>
    <w:lvl w:ilvl="0" w:tplc="E620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Motivtabulky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76"/>
    <w:rsid w:val="000058CA"/>
    <w:rsid w:val="00010CE7"/>
    <w:rsid w:val="00051FED"/>
    <w:rsid w:val="00055840"/>
    <w:rsid w:val="00084D6C"/>
    <w:rsid w:val="00085C0E"/>
    <w:rsid w:val="000A7311"/>
    <w:rsid w:val="000C35D5"/>
    <w:rsid w:val="000D1983"/>
    <w:rsid w:val="000D5F58"/>
    <w:rsid w:val="000F2E39"/>
    <w:rsid w:val="00112480"/>
    <w:rsid w:val="001375C6"/>
    <w:rsid w:val="00140036"/>
    <w:rsid w:val="00150102"/>
    <w:rsid w:val="001502CC"/>
    <w:rsid w:val="00160914"/>
    <w:rsid w:val="0016643B"/>
    <w:rsid w:val="001929E9"/>
    <w:rsid w:val="001B1790"/>
    <w:rsid w:val="001E34A7"/>
    <w:rsid w:val="002419E1"/>
    <w:rsid w:val="0024237B"/>
    <w:rsid w:val="00243DAE"/>
    <w:rsid w:val="00246322"/>
    <w:rsid w:val="002B086B"/>
    <w:rsid w:val="002B0BD4"/>
    <w:rsid w:val="002B4A1C"/>
    <w:rsid w:val="002C7EFA"/>
    <w:rsid w:val="002D3742"/>
    <w:rsid w:val="002D5D54"/>
    <w:rsid w:val="002F7AE3"/>
    <w:rsid w:val="003034D7"/>
    <w:rsid w:val="00311320"/>
    <w:rsid w:val="0034514E"/>
    <w:rsid w:val="0035378C"/>
    <w:rsid w:val="003779F7"/>
    <w:rsid w:val="00391ECC"/>
    <w:rsid w:val="003A2466"/>
    <w:rsid w:val="003E214D"/>
    <w:rsid w:val="004020A1"/>
    <w:rsid w:val="004631D9"/>
    <w:rsid w:val="00470576"/>
    <w:rsid w:val="0047722C"/>
    <w:rsid w:val="00487F14"/>
    <w:rsid w:val="004937A4"/>
    <w:rsid w:val="004B0CBC"/>
    <w:rsid w:val="004B230F"/>
    <w:rsid w:val="004C0795"/>
    <w:rsid w:val="004C303E"/>
    <w:rsid w:val="004E5884"/>
    <w:rsid w:val="004F68E6"/>
    <w:rsid w:val="0050705E"/>
    <w:rsid w:val="00511F11"/>
    <w:rsid w:val="00540C50"/>
    <w:rsid w:val="005902B6"/>
    <w:rsid w:val="005B7990"/>
    <w:rsid w:val="005C52AF"/>
    <w:rsid w:val="005F4D07"/>
    <w:rsid w:val="00610A3C"/>
    <w:rsid w:val="006114F5"/>
    <w:rsid w:val="006148C7"/>
    <w:rsid w:val="0063061E"/>
    <w:rsid w:val="00645B0F"/>
    <w:rsid w:val="006554FF"/>
    <w:rsid w:val="00661ACC"/>
    <w:rsid w:val="006727BC"/>
    <w:rsid w:val="00686167"/>
    <w:rsid w:val="006968C0"/>
    <w:rsid w:val="006A6CCE"/>
    <w:rsid w:val="006B050E"/>
    <w:rsid w:val="006B0C72"/>
    <w:rsid w:val="006D3579"/>
    <w:rsid w:val="006E1A58"/>
    <w:rsid w:val="006E66EA"/>
    <w:rsid w:val="006F4059"/>
    <w:rsid w:val="0071113D"/>
    <w:rsid w:val="00721C83"/>
    <w:rsid w:val="0073208A"/>
    <w:rsid w:val="007375BA"/>
    <w:rsid w:val="00751401"/>
    <w:rsid w:val="007A456A"/>
    <w:rsid w:val="007A4889"/>
    <w:rsid w:val="007C3281"/>
    <w:rsid w:val="007C720F"/>
    <w:rsid w:val="007D55C9"/>
    <w:rsid w:val="007E6406"/>
    <w:rsid w:val="00804D50"/>
    <w:rsid w:val="00806B9D"/>
    <w:rsid w:val="0082242F"/>
    <w:rsid w:val="00827BB8"/>
    <w:rsid w:val="00861570"/>
    <w:rsid w:val="00883650"/>
    <w:rsid w:val="00883A59"/>
    <w:rsid w:val="008C5C71"/>
    <w:rsid w:val="008C658C"/>
    <w:rsid w:val="008E1A51"/>
    <w:rsid w:val="00901650"/>
    <w:rsid w:val="00910E68"/>
    <w:rsid w:val="0091365C"/>
    <w:rsid w:val="009333A2"/>
    <w:rsid w:val="00936705"/>
    <w:rsid w:val="00960F7A"/>
    <w:rsid w:val="009723EC"/>
    <w:rsid w:val="009C376B"/>
    <w:rsid w:val="009D67B6"/>
    <w:rsid w:val="009E3381"/>
    <w:rsid w:val="009F3198"/>
    <w:rsid w:val="00A13B4D"/>
    <w:rsid w:val="00A2023F"/>
    <w:rsid w:val="00A351F2"/>
    <w:rsid w:val="00A64F9F"/>
    <w:rsid w:val="00A82E93"/>
    <w:rsid w:val="00A86024"/>
    <w:rsid w:val="00AD37E8"/>
    <w:rsid w:val="00AE0F15"/>
    <w:rsid w:val="00AE325B"/>
    <w:rsid w:val="00AE45C5"/>
    <w:rsid w:val="00AF420E"/>
    <w:rsid w:val="00B04F2F"/>
    <w:rsid w:val="00B11F69"/>
    <w:rsid w:val="00B31A9A"/>
    <w:rsid w:val="00B52DF0"/>
    <w:rsid w:val="00B55739"/>
    <w:rsid w:val="00B62A47"/>
    <w:rsid w:val="00B87C55"/>
    <w:rsid w:val="00B968C0"/>
    <w:rsid w:val="00BA1166"/>
    <w:rsid w:val="00BB5C5B"/>
    <w:rsid w:val="00BD03FA"/>
    <w:rsid w:val="00BE7237"/>
    <w:rsid w:val="00C306DA"/>
    <w:rsid w:val="00C57BCE"/>
    <w:rsid w:val="00CF1047"/>
    <w:rsid w:val="00CF242E"/>
    <w:rsid w:val="00D02886"/>
    <w:rsid w:val="00D50B82"/>
    <w:rsid w:val="00D823BA"/>
    <w:rsid w:val="00D92E8A"/>
    <w:rsid w:val="00D9448D"/>
    <w:rsid w:val="00DE2790"/>
    <w:rsid w:val="00DE6426"/>
    <w:rsid w:val="00E33124"/>
    <w:rsid w:val="00E56481"/>
    <w:rsid w:val="00E801F6"/>
    <w:rsid w:val="00ED127E"/>
    <w:rsid w:val="00F11495"/>
    <w:rsid w:val="00F133B0"/>
    <w:rsid w:val="00F70806"/>
    <w:rsid w:val="00F72EBF"/>
    <w:rsid w:val="00F90FC5"/>
    <w:rsid w:val="00FA7610"/>
    <w:rsid w:val="00FE4E5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7B9EE"/>
  <w15:docId w15:val="{E8E38006-67EA-4DC7-AE25-5ED76406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3EC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9723E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23EC"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9723EC"/>
    <w:pPr>
      <w:keepNext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9723EC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9723EC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9723EC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4B0C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B0CBC"/>
    <w:pPr>
      <w:jc w:val="center"/>
    </w:pPr>
    <w:rPr>
      <w:b/>
      <w:bCs/>
      <w:u w:val="single"/>
    </w:rPr>
  </w:style>
  <w:style w:type="paragraph" w:customStyle="1" w:styleId="Rozloendokumentu1">
    <w:name w:val="Rozložení dokumentu1"/>
    <w:basedOn w:val="Normln"/>
    <w:semiHidden/>
    <w:rsid w:val="00FE66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otivtabulky">
    <w:name w:val="Table Theme"/>
    <w:basedOn w:val="Normlntabulka"/>
    <w:rsid w:val="009723EC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textovodkaz">
    <w:name w:val="Hyperlink"/>
    <w:rsid w:val="009723EC"/>
    <w:rPr>
      <w:color w:val="993300"/>
      <w:u w:val="single"/>
    </w:rPr>
  </w:style>
  <w:style w:type="character" w:styleId="Sledovanodkaz">
    <w:name w:val="FollowedHyperlink"/>
    <w:rsid w:val="009723EC"/>
    <w:rPr>
      <w:color w:val="0000FF"/>
      <w:u w:val="single"/>
    </w:rPr>
  </w:style>
  <w:style w:type="paragraph" w:styleId="Zpat">
    <w:name w:val="footer"/>
    <w:basedOn w:val="Normln"/>
    <w:rsid w:val="00D9448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31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11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4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6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104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9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4BC5EFD9</Template>
  <TotalTime>163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ke školním lyžařským kurzům v zahraničí</vt:lpstr>
    </vt:vector>
  </TitlesOfParts>
  <Company>Active Adventure s.r.o.</Company>
  <LinksUpToDate>false</LinksUpToDate>
  <CharactersWithSpaces>5029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http://www.activeguide.cz/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ke školním lyžařským kurzům v zahraničí</dc:title>
  <dc:creator>Jaroslav Mottl</dc:creator>
  <cp:lastModifiedBy>Petr Slezak</cp:lastModifiedBy>
  <cp:revision>5</cp:revision>
  <dcterms:created xsi:type="dcterms:W3CDTF">2020-01-20T10:09:00Z</dcterms:created>
  <dcterms:modified xsi:type="dcterms:W3CDTF">2020-01-23T12:37:00Z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